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9119C" w14:textId="77777777" w:rsidR="003C00F0" w:rsidRPr="003C00F0" w:rsidRDefault="003C00F0" w:rsidP="11E52F5E">
      <w:pPr>
        <w:pStyle w:val="Overskrift1"/>
        <w:rPr>
          <w:lang w:val="en-GB"/>
        </w:rPr>
      </w:pPr>
      <w:r w:rsidRPr="11E52F5E">
        <w:rPr>
          <w:lang w:val="en-GB"/>
        </w:rPr>
        <w:t>The 12 Nordic Law Libraries Conference – written report</w:t>
      </w:r>
    </w:p>
    <w:p w14:paraId="01094143" w14:textId="77777777" w:rsidR="003C00F0" w:rsidRPr="003C00F0" w:rsidRDefault="003C00F0" w:rsidP="11E52F5E">
      <w:pPr>
        <w:pStyle w:val="Undertitel"/>
        <w:rPr>
          <w:lang w:val="en-GB"/>
        </w:rPr>
      </w:pPr>
      <w:r w:rsidRPr="11E52F5E">
        <w:rPr>
          <w:lang w:val="en-GB"/>
        </w:rPr>
        <w:t xml:space="preserve">(Nordisk Juridisk </w:t>
      </w:r>
      <w:proofErr w:type="spellStart"/>
      <w:r w:rsidRPr="11E52F5E">
        <w:rPr>
          <w:lang w:val="en-GB"/>
        </w:rPr>
        <w:t>Biblioteksmøde</w:t>
      </w:r>
      <w:proofErr w:type="spellEnd"/>
      <w:r w:rsidRPr="11E52F5E">
        <w:rPr>
          <w:lang w:val="en-GB"/>
        </w:rPr>
        <w:t xml:space="preserve"> 2022 – </w:t>
      </w:r>
      <w:proofErr w:type="spellStart"/>
      <w:r w:rsidRPr="11E52F5E">
        <w:rPr>
          <w:lang w:val="en-GB"/>
        </w:rPr>
        <w:t>landerapport</w:t>
      </w:r>
      <w:proofErr w:type="spellEnd"/>
      <w:r w:rsidRPr="11E52F5E">
        <w:rPr>
          <w:lang w:val="en-GB"/>
        </w:rPr>
        <w:t>)</w:t>
      </w:r>
    </w:p>
    <w:p w14:paraId="672A6659" w14:textId="77777777" w:rsidR="003C00F0" w:rsidRPr="003C00F0" w:rsidRDefault="003C00F0" w:rsidP="11E52F5E">
      <w:pPr>
        <w:rPr>
          <w:rFonts w:asciiTheme="minorHAnsi" w:hAnsiTheme="minorHAnsi" w:cstheme="minorBidi"/>
          <w:b/>
          <w:bCs/>
          <w:sz w:val="28"/>
          <w:szCs w:val="28"/>
          <w:lang w:val="en-GB"/>
        </w:rPr>
      </w:pPr>
    </w:p>
    <w:p w14:paraId="291E35A2" w14:textId="77777777" w:rsidR="00B95C5B" w:rsidRPr="003C00F0" w:rsidRDefault="003C00F0" w:rsidP="11E52F5E">
      <w:pPr>
        <w:spacing w:line="360" w:lineRule="auto"/>
        <w:rPr>
          <w:rStyle w:val="Svaghenvisning"/>
          <w:sz w:val="28"/>
          <w:szCs w:val="28"/>
          <w:lang w:val="en-GB"/>
        </w:rPr>
      </w:pPr>
      <w:r w:rsidRPr="11E52F5E">
        <w:rPr>
          <w:rStyle w:val="Svaghenvisning"/>
          <w:sz w:val="28"/>
          <w:szCs w:val="28"/>
          <w:lang w:val="en-GB"/>
        </w:rPr>
        <w:t>Content</w:t>
      </w:r>
    </w:p>
    <w:p w14:paraId="78B7337B" w14:textId="77777777" w:rsidR="003C00F0" w:rsidRPr="003C00F0" w:rsidRDefault="003C00F0" w:rsidP="11E52F5E">
      <w:pPr>
        <w:spacing w:line="360" w:lineRule="auto"/>
        <w:rPr>
          <w:rFonts w:asciiTheme="minorHAnsi" w:hAnsiTheme="minorHAnsi" w:cstheme="minorBidi"/>
          <w:lang w:val="en-GB"/>
        </w:rPr>
      </w:pPr>
      <w:r w:rsidRPr="11E52F5E">
        <w:rPr>
          <w:rFonts w:asciiTheme="minorHAnsi" w:hAnsiTheme="minorHAnsi" w:cstheme="minorBidi"/>
          <w:lang w:val="en-GB"/>
        </w:rPr>
        <w:t>How does your library work with the themes of the NLLC conference 2022?</w:t>
      </w:r>
    </w:p>
    <w:p w14:paraId="0A37501D" w14:textId="77777777" w:rsidR="003C00F0" w:rsidRPr="003C00F0" w:rsidRDefault="003C00F0" w:rsidP="11E52F5E">
      <w:pPr>
        <w:spacing w:line="360" w:lineRule="auto"/>
        <w:rPr>
          <w:rFonts w:asciiTheme="minorHAnsi" w:hAnsiTheme="minorHAnsi" w:cstheme="minorBidi"/>
          <w:lang w:val="en-GB"/>
        </w:rPr>
      </w:pPr>
    </w:p>
    <w:p w14:paraId="7DFECC17" w14:textId="77777777" w:rsidR="003C00F0" w:rsidRDefault="003C00F0" w:rsidP="11E52F5E">
      <w:pPr>
        <w:spacing w:line="360" w:lineRule="auto"/>
        <w:rPr>
          <w:rFonts w:asciiTheme="minorHAnsi" w:hAnsiTheme="minorHAnsi" w:cstheme="minorBidi"/>
          <w:sz w:val="28"/>
          <w:szCs w:val="28"/>
          <w:lang w:val="en-GB"/>
        </w:rPr>
      </w:pPr>
      <w:r w:rsidRPr="11E52F5E">
        <w:rPr>
          <w:rStyle w:val="Svaghenvisning"/>
          <w:sz w:val="28"/>
          <w:szCs w:val="28"/>
          <w:lang w:val="en-GB"/>
        </w:rPr>
        <w:t>Law exercised in a digital context</w:t>
      </w:r>
    </w:p>
    <w:p w14:paraId="0DA4666A" w14:textId="29F4D1D6" w:rsidR="003C00F0" w:rsidRPr="003C00F0" w:rsidRDefault="003C00F0" w:rsidP="11E52F5E">
      <w:pPr>
        <w:spacing w:line="360" w:lineRule="auto"/>
        <w:rPr>
          <w:rFonts w:asciiTheme="minorHAnsi" w:hAnsiTheme="minorHAnsi" w:cstheme="minorBidi"/>
          <w:lang w:val="en-GB"/>
        </w:rPr>
      </w:pPr>
      <w:r w:rsidRPr="11E52F5E">
        <w:rPr>
          <w:rFonts w:asciiTheme="minorHAnsi" w:hAnsiTheme="minorHAnsi" w:cstheme="minorBidi"/>
          <w:lang w:val="en-GB"/>
        </w:rPr>
        <w:t>Are you/your library/your firm involved in any project about AI?</w:t>
      </w:r>
    </w:p>
    <w:p w14:paraId="5DAB6C7B" w14:textId="2B89F2D1" w:rsidR="003C00F0" w:rsidRPr="003C00F0" w:rsidRDefault="408FF022" w:rsidP="11E52F5E">
      <w:pPr>
        <w:spacing w:line="360" w:lineRule="auto"/>
        <w:rPr>
          <w:rFonts w:asciiTheme="minorHAnsi" w:hAnsiTheme="minorHAnsi" w:cstheme="minorBidi"/>
          <w:i/>
          <w:iCs/>
          <w:lang w:val="en-GB"/>
        </w:rPr>
      </w:pPr>
      <w:r w:rsidRPr="11E52F5E">
        <w:rPr>
          <w:rFonts w:asciiTheme="minorHAnsi" w:hAnsiTheme="minorHAnsi" w:cstheme="minorBidi"/>
          <w:i/>
          <w:iCs/>
          <w:lang w:val="en-GB"/>
        </w:rPr>
        <w:t>(</w:t>
      </w:r>
      <w:r w:rsidR="164F9DB2" w:rsidRPr="11E52F5E">
        <w:rPr>
          <w:rFonts w:asciiTheme="minorHAnsi" w:hAnsiTheme="minorHAnsi" w:cstheme="minorBidi"/>
          <w:i/>
          <w:iCs/>
          <w:lang w:val="en-GB"/>
        </w:rPr>
        <w:t xml:space="preserve">The definition of AI is broad: It can be machine learning, </w:t>
      </w:r>
      <w:proofErr w:type="spellStart"/>
      <w:r w:rsidR="164F9DB2" w:rsidRPr="11E52F5E">
        <w:rPr>
          <w:rFonts w:asciiTheme="minorHAnsi" w:hAnsiTheme="minorHAnsi" w:cstheme="minorBidi"/>
          <w:i/>
          <w:iCs/>
          <w:lang w:val="en-GB"/>
        </w:rPr>
        <w:t>chatbots</w:t>
      </w:r>
      <w:proofErr w:type="spellEnd"/>
      <w:r w:rsidR="164F9DB2" w:rsidRPr="11E52F5E">
        <w:rPr>
          <w:rFonts w:asciiTheme="minorHAnsi" w:hAnsiTheme="minorHAnsi" w:cstheme="minorBidi"/>
          <w:i/>
          <w:iCs/>
          <w:lang w:val="en-GB"/>
        </w:rPr>
        <w:t xml:space="preserve">, or intelligent search-systems or AI-powered </w:t>
      </w:r>
      <w:r w:rsidR="7C08A6AE" w:rsidRPr="11E52F5E">
        <w:rPr>
          <w:rFonts w:asciiTheme="minorHAnsi" w:hAnsiTheme="minorHAnsi" w:cstheme="minorBidi"/>
          <w:i/>
          <w:iCs/>
          <w:lang w:val="en-GB"/>
        </w:rPr>
        <w:t>literature</w:t>
      </w:r>
      <w:r w:rsidR="164F9DB2" w:rsidRPr="11E52F5E">
        <w:rPr>
          <w:rFonts w:asciiTheme="minorHAnsi" w:hAnsiTheme="minorHAnsi" w:cstheme="minorBidi"/>
          <w:i/>
          <w:iCs/>
          <w:lang w:val="en-GB"/>
        </w:rPr>
        <w:t xml:space="preserve"> systems)</w:t>
      </w:r>
      <w:r w:rsidR="68160C6B" w:rsidRPr="11E52F5E">
        <w:rPr>
          <w:rFonts w:asciiTheme="minorHAnsi" w:hAnsiTheme="minorHAnsi" w:cstheme="minorBidi"/>
          <w:i/>
          <w:iCs/>
          <w:lang w:val="en-GB"/>
        </w:rPr>
        <w:t>.</w:t>
      </w:r>
    </w:p>
    <w:p w14:paraId="48DA9CA6" w14:textId="097B5FAB" w:rsidR="11E52F5E" w:rsidRDefault="11E52F5E" w:rsidP="11E52F5E">
      <w:pPr>
        <w:spacing w:line="360" w:lineRule="auto"/>
        <w:rPr>
          <w:rFonts w:asciiTheme="minorHAnsi" w:hAnsiTheme="minorHAnsi" w:cstheme="minorBidi"/>
          <w:lang w:val="en-GB"/>
        </w:rPr>
      </w:pPr>
    </w:p>
    <w:p w14:paraId="5C35F800" w14:textId="77777777" w:rsidR="003C00F0" w:rsidRDefault="003C00F0" w:rsidP="11E52F5E">
      <w:pPr>
        <w:spacing w:line="360" w:lineRule="auto"/>
        <w:rPr>
          <w:rStyle w:val="Svaghenvisning"/>
          <w:sz w:val="28"/>
          <w:szCs w:val="28"/>
          <w:lang w:val="en-GB"/>
        </w:rPr>
      </w:pPr>
      <w:r w:rsidRPr="11E52F5E">
        <w:rPr>
          <w:rStyle w:val="Svaghenvisning"/>
          <w:sz w:val="28"/>
          <w:szCs w:val="28"/>
          <w:lang w:val="en-GB"/>
        </w:rPr>
        <w:t>Visibility and the role of the Law Library</w:t>
      </w:r>
    </w:p>
    <w:p w14:paraId="4B035105" w14:textId="77777777" w:rsidR="003C00F0" w:rsidRDefault="003C00F0" w:rsidP="11E52F5E">
      <w:pPr>
        <w:spacing w:line="360" w:lineRule="auto"/>
        <w:rPr>
          <w:rFonts w:asciiTheme="minorHAnsi" w:hAnsiTheme="minorHAnsi" w:cstheme="minorBidi"/>
          <w:lang w:val="en-GB"/>
        </w:rPr>
      </w:pPr>
      <w:r w:rsidRPr="11E52F5E">
        <w:rPr>
          <w:rFonts w:asciiTheme="minorHAnsi" w:hAnsiTheme="minorHAnsi" w:cstheme="minorBidi"/>
          <w:lang w:val="en-GB"/>
        </w:rPr>
        <w:t>How do you/your library/your firm work with marketing strategies?</w:t>
      </w:r>
      <w:r>
        <w:br/>
      </w:r>
    </w:p>
    <w:p w14:paraId="02EB378F" w14:textId="77777777" w:rsidR="0086272B" w:rsidRDefault="0086272B" w:rsidP="11E52F5E">
      <w:pPr>
        <w:spacing w:line="360" w:lineRule="auto"/>
        <w:rPr>
          <w:rFonts w:asciiTheme="minorHAnsi" w:hAnsiTheme="minorHAnsi" w:cstheme="minorBidi"/>
          <w:lang w:val="en-GB"/>
        </w:rPr>
      </w:pPr>
    </w:p>
    <w:p w14:paraId="5E6D307B" w14:textId="77777777" w:rsidR="00F55B7C" w:rsidRDefault="0086272B" w:rsidP="11E52F5E">
      <w:pPr>
        <w:spacing w:line="360" w:lineRule="auto"/>
        <w:rPr>
          <w:rFonts w:asciiTheme="minorHAnsi" w:hAnsiTheme="minorHAnsi" w:cstheme="minorBidi"/>
          <w:lang w:val="en-GB"/>
        </w:rPr>
      </w:pPr>
      <w:r w:rsidRPr="11E52F5E">
        <w:rPr>
          <w:rFonts w:asciiTheme="minorHAnsi" w:hAnsiTheme="minorHAnsi" w:cstheme="minorBidi"/>
          <w:lang w:val="en-GB"/>
        </w:rPr>
        <w:t xml:space="preserve">Besides themes of the conference, please consider to give a status on any other aspects relevant to your library, which could be </w:t>
      </w:r>
      <w:r w:rsidR="00992839" w:rsidRPr="11E52F5E">
        <w:rPr>
          <w:rFonts w:asciiTheme="minorHAnsi" w:hAnsiTheme="minorHAnsi" w:cstheme="minorBidi"/>
          <w:lang w:val="en-GB"/>
        </w:rPr>
        <w:t xml:space="preserve">interesting for </w:t>
      </w:r>
      <w:r w:rsidRPr="11E52F5E">
        <w:rPr>
          <w:rFonts w:asciiTheme="minorHAnsi" w:hAnsiTheme="minorHAnsi" w:cstheme="minorBidi"/>
          <w:lang w:val="en-GB"/>
        </w:rPr>
        <w:t>other participant</w:t>
      </w:r>
      <w:r w:rsidR="00992839" w:rsidRPr="11E52F5E">
        <w:rPr>
          <w:rFonts w:asciiTheme="minorHAnsi" w:hAnsiTheme="minorHAnsi" w:cstheme="minorBidi"/>
          <w:lang w:val="en-GB"/>
        </w:rPr>
        <w:t>s</w:t>
      </w:r>
      <w:r w:rsidRPr="11E52F5E">
        <w:rPr>
          <w:rFonts w:asciiTheme="minorHAnsi" w:hAnsiTheme="minorHAnsi" w:cstheme="minorBidi"/>
          <w:lang w:val="en-GB"/>
        </w:rPr>
        <w:t xml:space="preserve"> of the conference and co-worker of law librarian subjects in the Nordic countries.</w:t>
      </w:r>
    </w:p>
    <w:p w14:paraId="6A05A809" w14:textId="77777777" w:rsidR="00C26C4F" w:rsidRDefault="00C26C4F" w:rsidP="11E52F5E">
      <w:pPr>
        <w:spacing w:line="360" w:lineRule="auto"/>
        <w:rPr>
          <w:rFonts w:asciiTheme="minorHAnsi" w:hAnsiTheme="minorHAnsi" w:cstheme="minorBidi"/>
          <w:lang w:val="en-GB"/>
        </w:rPr>
      </w:pPr>
    </w:p>
    <w:p w14:paraId="5A39BBE3" w14:textId="77777777" w:rsidR="00992839" w:rsidRDefault="00992839" w:rsidP="11E52F5E">
      <w:pPr>
        <w:spacing w:line="360" w:lineRule="auto"/>
        <w:rPr>
          <w:rFonts w:asciiTheme="minorHAnsi" w:hAnsiTheme="minorHAnsi" w:cstheme="minorBidi"/>
          <w:lang w:val="en-GB"/>
        </w:rPr>
      </w:pPr>
    </w:p>
    <w:p w14:paraId="6D735BF0" w14:textId="693EA539" w:rsidR="11E52F5E" w:rsidRDefault="11E52F5E" w:rsidP="11E52F5E">
      <w:pPr>
        <w:spacing w:line="360" w:lineRule="auto"/>
        <w:rPr>
          <w:rFonts w:asciiTheme="minorHAnsi" w:hAnsiTheme="minorHAnsi" w:cstheme="minorBidi"/>
          <w:lang w:val="en-GB"/>
        </w:rPr>
      </w:pPr>
    </w:p>
    <w:p w14:paraId="42B27E94" w14:textId="20978921" w:rsidR="00C26C4F" w:rsidRDefault="00C26C4F" w:rsidP="11E52F5E">
      <w:pPr>
        <w:spacing w:line="360" w:lineRule="auto"/>
        <w:rPr>
          <w:rFonts w:asciiTheme="minorHAnsi" w:hAnsiTheme="minorHAnsi" w:cstheme="minorBidi"/>
          <w:lang w:val="en-GB"/>
        </w:rPr>
      </w:pPr>
      <w:r w:rsidRPr="11E52F5E">
        <w:rPr>
          <w:rFonts w:asciiTheme="minorHAnsi" w:hAnsiTheme="minorHAnsi" w:cstheme="minorBidi"/>
          <w:lang w:val="en-GB"/>
        </w:rPr>
        <w:t>Please return the written report t</w:t>
      </w:r>
      <w:r w:rsidR="6A1D1BC0" w:rsidRPr="11E52F5E">
        <w:rPr>
          <w:rFonts w:asciiTheme="minorHAnsi" w:hAnsiTheme="minorHAnsi" w:cstheme="minorBidi"/>
          <w:lang w:val="en-GB"/>
        </w:rPr>
        <w:t>o</w:t>
      </w:r>
      <w:r w:rsidRPr="11E52F5E">
        <w:rPr>
          <w:rFonts w:asciiTheme="minorHAnsi" w:hAnsiTheme="minorHAnsi" w:cstheme="minorBidi"/>
          <w:lang w:val="en-GB"/>
        </w:rPr>
        <w:t xml:space="preserve"> </w:t>
      </w:r>
      <w:hyperlink r:id="rId8">
        <w:r w:rsidRPr="11E52F5E">
          <w:rPr>
            <w:rStyle w:val="Hyperlink"/>
            <w:rFonts w:asciiTheme="minorHAnsi" w:hAnsiTheme="minorHAnsi" w:cstheme="minorBidi"/>
            <w:lang w:val="en-GB"/>
          </w:rPr>
          <w:t>nllc2021@kb.dk</w:t>
        </w:r>
      </w:hyperlink>
      <w:r w:rsidRPr="11E52F5E">
        <w:rPr>
          <w:rFonts w:asciiTheme="minorHAnsi" w:hAnsiTheme="minorHAnsi" w:cstheme="minorBidi"/>
          <w:lang w:val="en-GB"/>
        </w:rPr>
        <w:t xml:space="preserve"> no later than </w:t>
      </w:r>
      <w:r w:rsidR="78CE3EEF" w:rsidRPr="11E52F5E">
        <w:rPr>
          <w:rFonts w:asciiTheme="minorHAnsi" w:hAnsiTheme="minorHAnsi" w:cstheme="minorBidi"/>
          <w:lang w:val="en-GB"/>
        </w:rPr>
        <w:t>June</w:t>
      </w:r>
      <w:r w:rsidRPr="11E52F5E">
        <w:rPr>
          <w:rFonts w:asciiTheme="minorHAnsi" w:hAnsiTheme="minorHAnsi" w:cstheme="minorBidi"/>
          <w:lang w:val="en-GB"/>
        </w:rPr>
        <w:t xml:space="preserve"> 1st 2022. </w:t>
      </w:r>
      <w:r>
        <w:br/>
      </w:r>
      <w:r w:rsidR="421FF15E" w:rsidRPr="11E52F5E">
        <w:rPr>
          <w:rFonts w:asciiTheme="minorHAnsi" w:hAnsiTheme="minorHAnsi" w:cstheme="minorBidi"/>
          <w:lang w:val="en-GB"/>
        </w:rPr>
        <w:t xml:space="preserve">We prefer that each country </w:t>
      </w:r>
      <w:r w:rsidR="3539F048" w:rsidRPr="11E52F5E">
        <w:rPr>
          <w:rFonts w:asciiTheme="minorHAnsi" w:hAnsiTheme="minorHAnsi" w:cstheme="minorBidi"/>
          <w:lang w:val="en-GB"/>
        </w:rPr>
        <w:t>will send the report together and ensure contri</w:t>
      </w:r>
      <w:r w:rsidR="76180952" w:rsidRPr="11E52F5E">
        <w:rPr>
          <w:rFonts w:asciiTheme="minorHAnsi" w:hAnsiTheme="minorHAnsi" w:cstheme="minorBidi"/>
          <w:lang w:val="en-GB"/>
        </w:rPr>
        <w:t>b</w:t>
      </w:r>
      <w:r w:rsidR="3539F048" w:rsidRPr="11E52F5E">
        <w:rPr>
          <w:rFonts w:asciiTheme="minorHAnsi" w:hAnsiTheme="minorHAnsi" w:cstheme="minorBidi"/>
          <w:lang w:val="en-GB"/>
        </w:rPr>
        <w:t>utions fr</w:t>
      </w:r>
      <w:r w:rsidR="00DB1D0E">
        <w:rPr>
          <w:rFonts w:asciiTheme="minorHAnsi" w:hAnsiTheme="minorHAnsi" w:cstheme="minorBidi"/>
          <w:lang w:val="en-GB"/>
        </w:rPr>
        <w:t>o</w:t>
      </w:r>
      <w:bookmarkStart w:id="0" w:name="_GoBack"/>
      <w:bookmarkEnd w:id="0"/>
      <w:r w:rsidR="3539F048" w:rsidRPr="11E52F5E">
        <w:rPr>
          <w:rFonts w:asciiTheme="minorHAnsi" w:hAnsiTheme="minorHAnsi" w:cstheme="minorBidi"/>
          <w:lang w:val="en-GB"/>
        </w:rPr>
        <w:t>m all re</w:t>
      </w:r>
      <w:r w:rsidR="16C596BA" w:rsidRPr="11E52F5E">
        <w:rPr>
          <w:rFonts w:asciiTheme="minorHAnsi" w:hAnsiTheme="minorHAnsi" w:cstheme="minorBidi"/>
          <w:lang w:val="en-GB"/>
        </w:rPr>
        <w:t>levant organisations (University Library, Law firm library</w:t>
      </w:r>
      <w:r w:rsidR="4C2B753C" w:rsidRPr="11E52F5E">
        <w:rPr>
          <w:rFonts w:asciiTheme="minorHAnsi" w:hAnsiTheme="minorHAnsi" w:cstheme="minorBidi"/>
          <w:lang w:val="en-GB"/>
        </w:rPr>
        <w:t xml:space="preserve"> etc.)</w:t>
      </w:r>
    </w:p>
    <w:p w14:paraId="6DDBF0FD" w14:textId="69695CAB" w:rsidR="00C26C4F" w:rsidRDefault="00C26C4F" w:rsidP="11E52F5E">
      <w:pPr>
        <w:spacing w:line="360" w:lineRule="auto"/>
        <w:rPr>
          <w:rFonts w:asciiTheme="minorHAnsi" w:hAnsiTheme="minorHAnsi" w:cstheme="minorBidi"/>
          <w:lang w:val="en-GB"/>
        </w:rPr>
      </w:pPr>
      <w:r w:rsidRPr="11E52F5E">
        <w:rPr>
          <w:rFonts w:asciiTheme="minorHAnsi" w:hAnsiTheme="minorHAnsi" w:cstheme="minorBidi"/>
          <w:lang w:val="en-GB"/>
        </w:rPr>
        <w:t>We will make the</w:t>
      </w:r>
      <w:r w:rsidR="00992839" w:rsidRPr="11E52F5E">
        <w:rPr>
          <w:rFonts w:asciiTheme="minorHAnsi" w:hAnsiTheme="minorHAnsi" w:cstheme="minorBidi"/>
          <w:lang w:val="en-GB"/>
        </w:rPr>
        <w:t xml:space="preserve"> report </w:t>
      </w:r>
      <w:r w:rsidR="13B932E3" w:rsidRPr="11E52F5E">
        <w:rPr>
          <w:rFonts w:asciiTheme="minorHAnsi" w:hAnsiTheme="minorHAnsi" w:cstheme="minorBidi"/>
          <w:lang w:val="en-GB"/>
        </w:rPr>
        <w:t>available</w:t>
      </w:r>
      <w:r w:rsidR="00992839" w:rsidRPr="11E52F5E">
        <w:rPr>
          <w:rFonts w:asciiTheme="minorHAnsi" w:hAnsiTheme="minorHAnsi" w:cstheme="minorBidi"/>
          <w:lang w:val="en-GB"/>
        </w:rPr>
        <w:t xml:space="preserve"> at</w:t>
      </w:r>
      <w:r w:rsidRPr="11E52F5E">
        <w:rPr>
          <w:rFonts w:asciiTheme="minorHAnsi" w:hAnsiTheme="minorHAnsi" w:cstheme="minorBidi"/>
          <w:lang w:val="en-GB"/>
        </w:rPr>
        <w:t xml:space="preserve"> the </w:t>
      </w:r>
      <w:hyperlink r:id="rId9">
        <w:r w:rsidRPr="11E52F5E">
          <w:rPr>
            <w:rStyle w:val="Hyperlink"/>
            <w:rFonts w:asciiTheme="minorHAnsi" w:hAnsiTheme="minorHAnsi" w:cstheme="minorBidi"/>
            <w:lang w:val="en-GB"/>
          </w:rPr>
          <w:t>conference webpage</w:t>
        </w:r>
        <w:r w:rsidR="00BD4C06" w:rsidRPr="11E52F5E">
          <w:rPr>
            <w:rStyle w:val="Hyperlink"/>
            <w:rFonts w:asciiTheme="minorHAnsi" w:hAnsiTheme="minorHAnsi" w:cstheme="minorBidi"/>
            <w:lang w:val="en-GB"/>
          </w:rPr>
          <w:t>.</w:t>
        </w:r>
      </w:hyperlink>
    </w:p>
    <w:p w14:paraId="41C8F396" w14:textId="77777777" w:rsidR="00C26C4F" w:rsidRPr="003C00F0" w:rsidRDefault="00C26C4F" w:rsidP="11E52F5E">
      <w:pPr>
        <w:spacing w:line="360" w:lineRule="auto"/>
        <w:rPr>
          <w:rFonts w:asciiTheme="minorHAnsi" w:hAnsiTheme="minorHAnsi" w:cstheme="minorBidi"/>
          <w:lang w:val="en-GB"/>
        </w:rPr>
      </w:pPr>
    </w:p>
    <w:sectPr w:rsidR="00C26C4F" w:rsidRPr="003C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2BC2"/>
    <w:multiLevelType w:val="hybridMultilevel"/>
    <w:tmpl w:val="7A429BBC"/>
    <w:lvl w:ilvl="0" w:tplc="C23278E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749D0"/>
    <w:multiLevelType w:val="hybridMultilevel"/>
    <w:tmpl w:val="E7D678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B0C5D"/>
    <w:multiLevelType w:val="hybridMultilevel"/>
    <w:tmpl w:val="FA52A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555EC"/>
    <w:multiLevelType w:val="hybridMultilevel"/>
    <w:tmpl w:val="5A8878DE"/>
    <w:lvl w:ilvl="0" w:tplc="49CCACE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5B"/>
    <w:rsid w:val="00097AC1"/>
    <w:rsid w:val="00227D53"/>
    <w:rsid w:val="00353907"/>
    <w:rsid w:val="003C00F0"/>
    <w:rsid w:val="00431AFE"/>
    <w:rsid w:val="005071F1"/>
    <w:rsid w:val="0086272B"/>
    <w:rsid w:val="0087379B"/>
    <w:rsid w:val="008D7353"/>
    <w:rsid w:val="0096710F"/>
    <w:rsid w:val="00992839"/>
    <w:rsid w:val="009E7A23"/>
    <w:rsid w:val="00A032A7"/>
    <w:rsid w:val="00AC32A8"/>
    <w:rsid w:val="00B67DF0"/>
    <w:rsid w:val="00B95C5B"/>
    <w:rsid w:val="00BD4C06"/>
    <w:rsid w:val="00C26C4F"/>
    <w:rsid w:val="00D2454A"/>
    <w:rsid w:val="00DB1D0E"/>
    <w:rsid w:val="00F55B7C"/>
    <w:rsid w:val="052B9514"/>
    <w:rsid w:val="076025B2"/>
    <w:rsid w:val="0B47C168"/>
    <w:rsid w:val="101B328B"/>
    <w:rsid w:val="11B702EC"/>
    <w:rsid w:val="11E52F5E"/>
    <w:rsid w:val="1339AAF0"/>
    <w:rsid w:val="13B932E3"/>
    <w:rsid w:val="141FCA74"/>
    <w:rsid w:val="164F9DB2"/>
    <w:rsid w:val="16C596BA"/>
    <w:rsid w:val="17E84980"/>
    <w:rsid w:val="3539F048"/>
    <w:rsid w:val="36A954A2"/>
    <w:rsid w:val="3AD0E481"/>
    <w:rsid w:val="3DA97470"/>
    <w:rsid w:val="3DEF5CE6"/>
    <w:rsid w:val="3FDE4277"/>
    <w:rsid w:val="408FF022"/>
    <w:rsid w:val="417A12D8"/>
    <w:rsid w:val="421FF15E"/>
    <w:rsid w:val="4315E339"/>
    <w:rsid w:val="4C2B753C"/>
    <w:rsid w:val="53D21C33"/>
    <w:rsid w:val="552890FE"/>
    <w:rsid w:val="5BBE9E4E"/>
    <w:rsid w:val="68160C6B"/>
    <w:rsid w:val="6A1D1BC0"/>
    <w:rsid w:val="6D329789"/>
    <w:rsid w:val="6D787FFF"/>
    <w:rsid w:val="76180952"/>
    <w:rsid w:val="78CE3EEF"/>
    <w:rsid w:val="7C08A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E4300"/>
  <w15:docId w15:val="{0BFAB4BE-670E-4026-8A58-29A8E602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5B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C00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3C00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95C5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3C00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  <w:style w:type="paragraph" w:styleId="Undertitel">
    <w:name w:val="Subtitle"/>
    <w:basedOn w:val="Normal"/>
    <w:next w:val="Normal"/>
    <w:link w:val="UndertitelTegn"/>
    <w:qFormat/>
    <w:rsid w:val="003C00F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3C00F0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nb-NO"/>
    </w:rPr>
  </w:style>
  <w:style w:type="character" w:styleId="Svaghenvisning">
    <w:name w:val="Subtle Reference"/>
    <w:basedOn w:val="Standardskrifttypeiafsnit"/>
    <w:uiPriority w:val="31"/>
    <w:qFormat/>
    <w:rsid w:val="003C00F0"/>
    <w:rPr>
      <w:smallCaps/>
      <w:color w:val="5A5A5A" w:themeColor="text1" w:themeTint="A5"/>
    </w:rPr>
  </w:style>
  <w:style w:type="character" w:customStyle="1" w:styleId="Overskrift3Tegn">
    <w:name w:val="Overskrift 3 Tegn"/>
    <w:basedOn w:val="Standardskrifttypeiafsnit"/>
    <w:link w:val="Overskrift3"/>
    <w:semiHidden/>
    <w:rsid w:val="003C00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nb-NO"/>
    </w:rPr>
  </w:style>
  <w:style w:type="character" w:styleId="Hyperlink">
    <w:name w:val="Hyperlink"/>
    <w:basedOn w:val="Standardskrifttypeiafsnit"/>
    <w:unhideWhenUsed/>
    <w:rsid w:val="00C26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lc2021@kb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ibrary.au.dk/12th-nordic-law-libraries-conferenc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3D9D177FEBC4AA89EB2627B3DEFC3" ma:contentTypeVersion="4" ma:contentTypeDescription="Opret et nyt dokument." ma:contentTypeScope="" ma:versionID="ede4a5e111e7e53af070984591807347">
  <xsd:schema xmlns:xsd="http://www.w3.org/2001/XMLSchema" xmlns:xs="http://www.w3.org/2001/XMLSchema" xmlns:p="http://schemas.microsoft.com/office/2006/metadata/properties" xmlns:ns2="d8cc1ed6-f957-4233-b162-1c74b1dc0c39" targetNamespace="http://schemas.microsoft.com/office/2006/metadata/properties" ma:root="true" ma:fieldsID="9b897cd85b15be6a8bbf847130b2a7aa" ns2:_="">
    <xsd:import namespace="d8cc1ed6-f957-4233-b162-1c74b1dc0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c1ed6-f957-4233-b162-1c74b1dc0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E4070-B45C-4981-8664-EBAE1A460D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430B0-45BB-4219-8BAB-BA6A43C39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41C52-87D4-4D27-9650-236ACCA47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c1ed6-f957-4233-b162-1c74b1dc0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1040</Characters>
  <Application>Microsoft Office Word</Application>
  <DocSecurity>0</DocSecurity>
  <Lines>8</Lines>
  <Paragraphs>2</Paragraphs>
  <ScaleCrop>false</ScaleCrop>
  <Company>Universitetet i Oslo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Randi Halveg Iversby</dc:creator>
  <cp:lastModifiedBy>Solveig Sandal Johnsen</cp:lastModifiedBy>
  <cp:revision>9</cp:revision>
  <dcterms:created xsi:type="dcterms:W3CDTF">2022-02-11T09:42:00Z</dcterms:created>
  <dcterms:modified xsi:type="dcterms:W3CDTF">2022-02-11T11:35:00Z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0x0101005A53D9D177FEBC4AA89EB2627B3DEFC3</vt:lpwstr>
  </property>
</Properties>
</file>